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09E" w:rsidRPr="000E3357" w:rsidRDefault="0026209E" w:rsidP="0026209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26209E" w:rsidRPr="000E3357" w:rsidRDefault="0026209E" w:rsidP="0026209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6209E" w:rsidRPr="000E3357" w:rsidRDefault="0026209E" w:rsidP="0026209E">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号</w:t>
      </w: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权涛</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1988年8月15日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河南省洛阳市吉利区</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诈骗</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2021年7月27日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河南省洛阳市洛龙区</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（2021）豫0311刑初518号刑事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有期徒刑七年</w:t>
      </w:r>
      <w:r w:rsidRPr="000E3357">
        <w:rPr>
          <w:rFonts w:ascii="仿宋_GB2312" w:eastAsia="仿宋_GB2312" w:hAnsi="仿宋" w:cs="Times New Roman" w:hint="eastAsia"/>
          <w:noProof/>
          <w:kern w:val="2"/>
          <w:sz w:val="32"/>
          <w:szCs w:val="32"/>
        </w:rPr>
        <w:t>，附加罚金7万元（未缴）、退赔32万（未赔）</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原判刑期自2021年4月7日起至2028年4月6日止。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2021年12月6日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于2022年10月、2023年3月、2023年9月、2024年2月、2024年7月先后获得表扬奖励5次。</w:t>
      </w: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考试成绩为90.4分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考试成绩为82.4分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考试成绩为90.4分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考试成绩为87.2分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考试成绩为83分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考试成绩为91分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该犯作为分监区的一名平缝机操作工，改造态度端正，按时参加劳动改造，能吃苦，好学习，掌握多种工序的缝纫技巧，遵守操作规程，按时按时完成分配的劳动改造任务，表现较好。</w:t>
      </w: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lastRenderedPageBreak/>
        <w:t>该犯财产刑未履行，本次减刑呈报幅度已从严。</w:t>
      </w:r>
    </w:p>
    <w:p w:rsidR="0026209E" w:rsidRPr="000E3357" w:rsidRDefault="0026209E" w:rsidP="002620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权涛</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26209E" w:rsidRPr="000E3357" w:rsidRDefault="0026209E" w:rsidP="0026209E">
      <w:pPr>
        <w:widowControl w:val="0"/>
        <w:adjustRightInd/>
        <w:snapToGrid/>
        <w:spacing w:after="0" w:line="520" w:lineRule="exact"/>
        <w:jc w:val="both"/>
        <w:rPr>
          <w:rFonts w:ascii="仿宋_GB2312" w:eastAsia="仿宋_GB2312" w:hAnsi="仿宋" w:cs="Times New Roman"/>
          <w:kern w:val="2"/>
          <w:sz w:val="32"/>
          <w:szCs w:val="32"/>
        </w:rPr>
      </w:pPr>
    </w:p>
    <w:p w:rsidR="0026209E" w:rsidRPr="000E3357" w:rsidRDefault="0026209E" w:rsidP="0026209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26209E" w:rsidRPr="000E3357" w:rsidRDefault="0026209E" w:rsidP="0026209E">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26209E" w:rsidRPr="000E3357" w:rsidRDefault="0026209E" w:rsidP="0026209E">
      <w:pPr>
        <w:widowControl w:val="0"/>
        <w:adjustRightInd/>
        <w:snapToGrid/>
        <w:spacing w:after="0" w:line="600" w:lineRule="exact"/>
        <w:jc w:val="both"/>
        <w:rPr>
          <w:rFonts w:ascii="仿宋_GB2312" w:eastAsia="仿宋_GB2312" w:hAnsi="仿宋" w:cs="Times New Roman"/>
          <w:kern w:val="2"/>
          <w:sz w:val="32"/>
          <w:szCs w:val="32"/>
        </w:rPr>
      </w:pPr>
    </w:p>
    <w:p w:rsidR="0026209E" w:rsidRPr="000E3357" w:rsidRDefault="0026209E" w:rsidP="0026209E">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26209E" w:rsidRPr="000E3357" w:rsidRDefault="0026209E" w:rsidP="0026209E">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26209E" w:rsidRPr="000E3357"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32"/>
        </w:rPr>
      </w:pPr>
    </w:p>
    <w:p w:rsidR="0026209E"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32"/>
        </w:rPr>
      </w:pPr>
    </w:p>
    <w:p w:rsidR="0026209E"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32"/>
        </w:rPr>
      </w:pPr>
    </w:p>
    <w:p w:rsidR="0026209E"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32"/>
        </w:rPr>
      </w:pPr>
    </w:p>
    <w:p w:rsidR="0026209E"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32"/>
        </w:rPr>
      </w:pPr>
    </w:p>
    <w:p w:rsidR="0026209E" w:rsidRPr="000E3357"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32"/>
        </w:rPr>
      </w:pPr>
    </w:p>
    <w:p w:rsidR="0026209E" w:rsidRPr="000E3357"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32"/>
        </w:rPr>
      </w:pPr>
    </w:p>
    <w:p w:rsidR="0026209E" w:rsidRPr="000E3357" w:rsidRDefault="0026209E" w:rsidP="0026209E">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26209E" w:rsidRDefault="001C31BE" w:rsidP="004A78AE">
      <w:bookmarkStart w:id="0" w:name="_GoBack"/>
      <w:bookmarkEnd w:id="0"/>
    </w:p>
    <w:sectPr w:rsidR="001C31BE" w:rsidRPr="0026209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04F" w:rsidRDefault="008C004F" w:rsidP="008D7829">
      <w:pPr>
        <w:spacing w:after="0"/>
      </w:pPr>
      <w:r>
        <w:separator/>
      </w:r>
    </w:p>
  </w:endnote>
  <w:endnote w:type="continuationSeparator" w:id="0">
    <w:p w:rsidR="008C004F" w:rsidRDefault="008C004F"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04F" w:rsidRDefault="008C004F" w:rsidP="008D7829">
      <w:pPr>
        <w:spacing w:after="0"/>
      </w:pPr>
      <w:r>
        <w:separator/>
      </w:r>
    </w:p>
  </w:footnote>
  <w:footnote w:type="continuationSeparator" w:id="0">
    <w:p w:rsidR="008C004F" w:rsidRDefault="008C004F"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209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C004F"/>
    <w:rsid w:val="008D7829"/>
    <w:rsid w:val="009605A8"/>
    <w:rsid w:val="00967752"/>
    <w:rsid w:val="00A2080D"/>
    <w:rsid w:val="00A610B9"/>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124</Words>
  <Characters>713</Characters>
  <Application>Microsoft Office Word</Application>
  <DocSecurity>0</DocSecurity>
  <Lines>5</Lines>
  <Paragraphs>1</Paragraphs>
  <ScaleCrop>false</ScaleCrop>
  <Company>微软中国</Company>
  <LinksUpToDate>false</LinksUpToDate>
  <CharactersWithSpaces>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2025-04-24T05:53:00Z</dcterms:modified>
</cp:coreProperties>
</file>